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AF" w:rsidRDefault="00B028EB" w:rsidP="00B028EB">
      <w:pPr>
        <w:jc w:val="center"/>
        <w:rPr>
          <w:b/>
          <w:sz w:val="28"/>
          <w:szCs w:val="28"/>
        </w:rPr>
      </w:pPr>
      <w:r w:rsidRPr="00B028EB">
        <w:rPr>
          <w:b/>
          <w:sz w:val="28"/>
          <w:szCs w:val="28"/>
        </w:rPr>
        <w:t>Состав работников ВХНРЦ им. академика И.Э. Грабаря</w:t>
      </w:r>
      <w:r>
        <w:rPr>
          <w:b/>
          <w:sz w:val="28"/>
          <w:szCs w:val="28"/>
        </w:rPr>
        <w:t xml:space="preserve"> по состоянию на 01.06.2015г.</w:t>
      </w:r>
    </w:p>
    <w:p w:rsidR="0002616D" w:rsidRDefault="0002616D" w:rsidP="00B02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ПЕРСОНАЛ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B028EB" w:rsidTr="0002616D">
        <w:tc>
          <w:tcPr>
            <w:tcW w:w="959" w:type="dxa"/>
          </w:tcPr>
          <w:p w:rsidR="00B028EB" w:rsidRDefault="00B028EB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B028EB" w:rsidRDefault="00B028EB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B028EB" w:rsidRDefault="00B028EB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B028EB" w:rsidRDefault="00B028EB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028EB" w:rsidTr="0002616D">
        <w:tc>
          <w:tcPr>
            <w:tcW w:w="959" w:type="dxa"/>
          </w:tcPr>
          <w:p w:rsidR="00B028EB" w:rsidRDefault="00B028EB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B028EB" w:rsidRDefault="00B028EB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Художник-реставратор</w:t>
            </w:r>
          </w:p>
        </w:tc>
        <w:tc>
          <w:tcPr>
            <w:tcW w:w="2393" w:type="dxa"/>
          </w:tcPr>
          <w:p w:rsidR="00B028EB" w:rsidRDefault="00B028EB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B028EB" w:rsidRDefault="0002616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  <w:r w:rsidR="00B028EB">
              <w:rPr>
                <w:sz w:val="28"/>
                <w:szCs w:val="28"/>
              </w:rPr>
              <w:t xml:space="preserve">2 </w:t>
            </w:r>
            <w:proofErr w:type="gramStart"/>
            <w:r w:rsidR="00B028EB">
              <w:rPr>
                <w:sz w:val="28"/>
                <w:szCs w:val="28"/>
              </w:rPr>
              <w:t>внутренних</w:t>
            </w:r>
            <w:proofErr w:type="gramEnd"/>
            <w:r w:rsidR="00B028EB">
              <w:rPr>
                <w:sz w:val="28"/>
                <w:szCs w:val="28"/>
              </w:rPr>
              <w:t xml:space="preserve"> совмещения</w:t>
            </w:r>
          </w:p>
          <w:p w:rsidR="0002616D" w:rsidRDefault="0002616D" w:rsidP="00026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внеш. </w:t>
            </w: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028EB" w:rsidTr="0002616D">
        <w:tc>
          <w:tcPr>
            <w:tcW w:w="959" w:type="dxa"/>
          </w:tcPr>
          <w:p w:rsidR="00B028EB" w:rsidRDefault="00B028EB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B028EB" w:rsidRDefault="00B028EB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Художник-реставратор 2кат.</w:t>
            </w:r>
          </w:p>
        </w:tc>
        <w:tc>
          <w:tcPr>
            <w:tcW w:w="2393" w:type="dxa"/>
          </w:tcPr>
          <w:p w:rsidR="00B028EB" w:rsidRDefault="00B028EB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B028EB" w:rsidRDefault="00B028EB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B028EB" w:rsidTr="0002616D">
        <w:tc>
          <w:tcPr>
            <w:tcW w:w="959" w:type="dxa"/>
          </w:tcPr>
          <w:p w:rsidR="00B028EB" w:rsidRDefault="00B028EB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B028EB" w:rsidRDefault="00B028EB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Художник-реставратор 1кат.</w:t>
            </w:r>
          </w:p>
        </w:tc>
        <w:tc>
          <w:tcPr>
            <w:tcW w:w="2393" w:type="dxa"/>
          </w:tcPr>
          <w:p w:rsidR="00B028EB" w:rsidRDefault="00B028EB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393" w:type="dxa"/>
          </w:tcPr>
          <w:p w:rsidR="00B028EB" w:rsidRDefault="0002616D" w:rsidP="00026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В.т.ч. 5 </w:t>
            </w:r>
            <w:proofErr w:type="spellStart"/>
            <w:r>
              <w:rPr>
                <w:sz w:val="28"/>
                <w:szCs w:val="28"/>
              </w:rPr>
              <w:t>внеш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028EB" w:rsidTr="0002616D">
        <w:tc>
          <w:tcPr>
            <w:tcW w:w="959" w:type="dxa"/>
          </w:tcPr>
          <w:p w:rsidR="00B028EB" w:rsidRDefault="00B028EB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B028EB" w:rsidRDefault="00B028EB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учету музейных предметов</w:t>
            </w:r>
          </w:p>
        </w:tc>
        <w:tc>
          <w:tcPr>
            <w:tcW w:w="2393" w:type="dxa"/>
          </w:tcPr>
          <w:p w:rsidR="00B028EB" w:rsidRDefault="00B028EB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028EB" w:rsidRDefault="00B028EB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B028EB" w:rsidTr="0002616D">
        <w:tc>
          <w:tcPr>
            <w:tcW w:w="959" w:type="dxa"/>
          </w:tcPr>
          <w:p w:rsidR="00B028EB" w:rsidRDefault="00B028EB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B028EB" w:rsidRDefault="00B028EB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реставрационной мастерской</w:t>
            </w:r>
          </w:p>
        </w:tc>
        <w:tc>
          <w:tcPr>
            <w:tcW w:w="2393" w:type="dxa"/>
          </w:tcPr>
          <w:p w:rsidR="00B028EB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B028EB" w:rsidRDefault="0002616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В.т.ч. 2 </w:t>
            </w:r>
            <w:proofErr w:type="spellStart"/>
            <w:r>
              <w:rPr>
                <w:sz w:val="28"/>
                <w:szCs w:val="28"/>
              </w:rPr>
              <w:t>внеш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028EB" w:rsidTr="0002616D">
        <w:tc>
          <w:tcPr>
            <w:tcW w:w="959" w:type="dxa"/>
          </w:tcPr>
          <w:p w:rsidR="00B028EB" w:rsidRDefault="00B028EB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B028EB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Хранитель музейных предметов </w:t>
            </w:r>
          </w:p>
        </w:tc>
        <w:tc>
          <w:tcPr>
            <w:tcW w:w="2393" w:type="dxa"/>
          </w:tcPr>
          <w:p w:rsidR="00B028EB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B028EB" w:rsidRDefault="00797B7E" w:rsidP="00797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внутренних совмещений</w:t>
            </w:r>
          </w:p>
        </w:tc>
      </w:tr>
      <w:tr w:rsidR="00B028EB" w:rsidTr="0002616D">
        <w:tc>
          <w:tcPr>
            <w:tcW w:w="959" w:type="dxa"/>
          </w:tcPr>
          <w:p w:rsidR="00B028EB" w:rsidRDefault="00B028EB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B028EB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Реставратор по дереву </w:t>
            </w:r>
          </w:p>
        </w:tc>
        <w:tc>
          <w:tcPr>
            <w:tcW w:w="2393" w:type="dxa"/>
          </w:tcPr>
          <w:p w:rsidR="00B028EB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028EB" w:rsidRDefault="00B028EB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797B7E" w:rsidTr="0002616D">
        <w:tc>
          <w:tcPr>
            <w:tcW w:w="959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797B7E" w:rsidRDefault="00797B7E" w:rsidP="00797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Реставратор ткани, гобеленов и ковров</w:t>
            </w:r>
          </w:p>
        </w:tc>
        <w:tc>
          <w:tcPr>
            <w:tcW w:w="2393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2393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797B7E" w:rsidTr="0002616D">
        <w:tc>
          <w:tcPr>
            <w:tcW w:w="959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Реставратор декоративных художественных покрасок</w:t>
            </w:r>
          </w:p>
        </w:tc>
        <w:tc>
          <w:tcPr>
            <w:tcW w:w="2393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797B7E" w:rsidTr="0002616D">
        <w:tc>
          <w:tcPr>
            <w:tcW w:w="959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по изучению и популяризации объектов культурного наследия</w:t>
            </w:r>
          </w:p>
        </w:tc>
        <w:tc>
          <w:tcPr>
            <w:tcW w:w="2393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+3 </w:t>
            </w:r>
            <w:proofErr w:type="gramStart"/>
            <w:r>
              <w:rPr>
                <w:sz w:val="28"/>
                <w:szCs w:val="28"/>
              </w:rPr>
              <w:t>внутренних</w:t>
            </w:r>
            <w:proofErr w:type="gramEnd"/>
            <w:r>
              <w:rPr>
                <w:sz w:val="28"/>
                <w:szCs w:val="28"/>
              </w:rPr>
              <w:t xml:space="preserve"> совмещения</w:t>
            </w:r>
          </w:p>
        </w:tc>
      </w:tr>
      <w:tr w:rsidR="00797B7E" w:rsidTr="0002616D">
        <w:tc>
          <w:tcPr>
            <w:tcW w:w="959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</w:t>
            </w:r>
            <w:r w:rsidR="00075EB1">
              <w:rPr>
                <w:sz w:val="28"/>
                <w:szCs w:val="28"/>
              </w:rPr>
              <w:t xml:space="preserve"> фотограф</w:t>
            </w:r>
          </w:p>
        </w:tc>
        <w:tc>
          <w:tcPr>
            <w:tcW w:w="2393" w:type="dxa"/>
          </w:tcPr>
          <w:p w:rsidR="00797B7E" w:rsidRDefault="00075EB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797B7E" w:rsidTr="0002616D">
        <w:tc>
          <w:tcPr>
            <w:tcW w:w="959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797B7E" w:rsidRDefault="00075EB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 по </w:t>
            </w:r>
            <w:proofErr w:type="spellStart"/>
            <w:r>
              <w:rPr>
                <w:sz w:val="28"/>
                <w:szCs w:val="28"/>
              </w:rPr>
              <w:t>технико-технологичекой</w:t>
            </w:r>
            <w:proofErr w:type="spellEnd"/>
            <w:r>
              <w:rPr>
                <w:sz w:val="28"/>
                <w:szCs w:val="28"/>
              </w:rPr>
              <w:t xml:space="preserve"> экспертизе</w:t>
            </w:r>
          </w:p>
        </w:tc>
        <w:tc>
          <w:tcPr>
            <w:tcW w:w="2393" w:type="dxa"/>
          </w:tcPr>
          <w:p w:rsidR="00797B7E" w:rsidRDefault="00075EB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797B7E" w:rsidTr="0002616D">
        <w:trPr>
          <w:trHeight w:val="681"/>
        </w:trPr>
        <w:tc>
          <w:tcPr>
            <w:tcW w:w="959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797B7E" w:rsidRDefault="00075EB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</w:t>
            </w:r>
          </w:p>
        </w:tc>
        <w:tc>
          <w:tcPr>
            <w:tcW w:w="2393" w:type="dxa"/>
          </w:tcPr>
          <w:p w:rsidR="00797B7E" w:rsidRDefault="00075EB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797B7E" w:rsidTr="0002616D">
        <w:tc>
          <w:tcPr>
            <w:tcW w:w="959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797B7E" w:rsidRDefault="00075EB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Художник-редактор</w:t>
            </w:r>
          </w:p>
        </w:tc>
        <w:tc>
          <w:tcPr>
            <w:tcW w:w="2393" w:type="dxa"/>
          </w:tcPr>
          <w:p w:rsidR="00797B7E" w:rsidRDefault="00075EB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797B7E" w:rsidTr="0002616D">
        <w:tc>
          <w:tcPr>
            <w:tcW w:w="959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6" w:type="dxa"/>
          </w:tcPr>
          <w:p w:rsidR="00797B7E" w:rsidRDefault="00075EB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архивом</w:t>
            </w:r>
          </w:p>
        </w:tc>
        <w:tc>
          <w:tcPr>
            <w:tcW w:w="2393" w:type="dxa"/>
          </w:tcPr>
          <w:p w:rsidR="00797B7E" w:rsidRDefault="00075EB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797B7E" w:rsidTr="0002616D">
        <w:tc>
          <w:tcPr>
            <w:tcW w:w="959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6" w:type="dxa"/>
          </w:tcPr>
          <w:p w:rsidR="00797B7E" w:rsidRDefault="00075EB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фототекой</w:t>
            </w:r>
          </w:p>
        </w:tc>
        <w:tc>
          <w:tcPr>
            <w:tcW w:w="2393" w:type="dxa"/>
          </w:tcPr>
          <w:p w:rsidR="00797B7E" w:rsidRDefault="00075EB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797B7E" w:rsidTr="0002616D">
        <w:tc>
          <w:tcPr>
            <w:tcW w:w="959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6" w:type="dxa"/>
          </w:tcPr>
          <w:p w:rsidR="00797B7E" w:rsidRDefault="00075EB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сотрудник музея</w:t>
            </w:r>
          </w:p>
        </w:tc>
        <w:tc>
          <w:tcPr>
            <w:tcW w:w="2393" w:type="dxa"/>
          </w:tcPr>
          <w:p w:rsidR="00797B7E" w:rsidRDefault="00075EB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797B7E" w:rsidRDefault="0002616D" w:rsidP="00026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ч.</w:t>
            </w:r>
            <w:r w:rsidR="00075EB1">
              <w:rPr>
                <w:sz w:val="28"/>
                <w:szCs w:val="28"/>
              </w:rPr>
              <w:t>2 внутренних совмещения</w:t>
            </w:r>
          </w:p>
        </w:tc>
      </w:tr>
      <w:tr w:rsidR="00797B7E" w:rsidTr="0002616D">
        <w:tc>
          <w:tcPr>
            <w:tcW w:w="959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6" w:type="dxa"/>
          </w:tcPr>
          <w:p w:rsidR="00797B7E" w:rsidRDefault="00075EB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выставочной и </w:t>
            </w:r>
            <w:proofErr w:type="spellStart"/>
            <w:r>
              <w:rPr>
                <w:sz w:val="28"/>
                <w:szCs w:val="28"/>
              </w:rPr>
              <w:t>экпозиционной</w:t>
            </w:r>
            <w:proofErr w:type="spellEnd"/>
            <w:r>
              <w:rPr>
                <w:sz w:val="28"/>
                <w:szCs w:val="28"/>
              </w:rPr>
              <w:t xml:space="preserve"> работе</w:t>
            </w:r>
          </w:p>
        </w:tc>
        <w:tc>
          <w:tcPr>
            <w:tcW w:w="2393" w:type="dxa"/>
          </w:tcPr>
          <w:p w:rsidR="00797B7E" w:rsidRDefault="00075EB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797B7E" w:rsidTr="0002616D">
        <w:tc>
          <w:tcPr>
            <w:tcW w:w="959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6" w:type="dxa"/>
          </w:tcPr>
          <w:p w:rsidR="00797B7E" w:rsidRDefault="00075EB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контрактной службы</w:t>
            </w:r>
          </w:p>
        </w:tc>
        <w:tc>
          <w:tcPr>
            <w:tcW w:w="2393" w:type="dxa"/>
          </w:tcPr>
          <w:p w:rsidR="00797B7E" w:rsidRDefault="00075EB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797B7E" w:rsidTr="0002616D">
        <w:tc>
          <w:tcPr>
            <w:tcW w:w="959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826" w:type="dxa"/>
          </w:tcPr>
          <w:p w:rsidR="00797B7E" w:rsidRDefault="00075EB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хранитель</w:t>
            </w:r>
          </w:p>
        </w:tc>
        <w:tc>
          <w:tcPr>
            <w:tcW w:w="2393" w:type="dxa"/>
          </w:tcPr>
          <w:p w:rsidR="00797B7E" w:rsidRDefault="00075EB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797B7E" w:rsidTr="0002616D">
        <w:tc>
          <w:tcPr>
            <w:tcW w:w="959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6" w:type="dxa"/>
          </w:tcPr>
          <w:p w:rsidR="00797B7E" w:rsidRDefault="00075EB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2393" w:type="dxa"/>
          </w:tcPr>
          <w:p w:rsidR="00797B7E" w:rsidRDefault="00075EB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797B7E" w:rsidTr="0002616D">
        <w:tc>
          <w:tcPr>
            <w:tcW w:w="959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6" w:type="dxa"/>
          </w:tcPr>
          <w:p w:rsidR="00797B7E" w:rsidRDefault="00C76DF0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</w:t>
            </w:r>
          </w:p>
        </w:tc>
        <w:tc>
          <w:tcPr>
            <w:tcW w:w="2393" w:type="dxa"/>
          </w:tcPr>
          <w:p w:rsidR="00797B7E" w:rsidRDefault="00C76DF0" w:rsidP="00C7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97B7E" w:rsidRDefault="0002616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вакант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тавки</w:t>
            </w:r>
            <w:proofErr w:type="spellEnd"/>
          </w:p>
        </w:tc>
      </w:tr>
      <w:tr w:rsidR="00797B7E" w:rsidTr="0002616D">
        <w:tc>
          <w:tcPr>
            <w:tcW w:w="959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26" w:type="dxa"/>
          </w:tcPr>
          <w:p w:rsidR="00797B7E" w:rsidRDefault="00C76DF0" w:rsidP="00B028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393" w:type="dxa"/>
          </w:tcPr>
          <w:p w:rsidR="00797B7E" w:rsidRDefault="00C76DF0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97B7E" w:rsidRDefault="00797B7E" w:rsidP="00B028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28EB" w:rsidRDefault="00B028EB" w:rsidP="00B028EB">
      <w:pPr>
        <w:jc w:val="center"/>
        <w:rPr>
          <w:sz w:val="28"/>
          <w:szCs w:val="28"/>
        </w:rPr>
      </w:pPr>
    </w:p>
    <w:p w:rsidR="00C00965" w:rsidRPr="00C00965" w:rsidRDefault="00C00965" w:rsidP="00B028EB">
      <w:pPr>
        <w:jc w:val="center"/>
        <w:rPr>
          <w:b/>
          <w:sz w:val="28"/>
          <w:szCs w:val="28"/>
        </w:rPr>
      </w:pPr>
      <w:r w:rsidRPr="00C00965">
        <w:rPr>
          <w:b/>
          <w:sz w:val="28"/>
          <w:szCs w:val="28"/>
        </w:rPr>
        <w:t>Административно хозяйственный персонал</w:t>
      </w:r>
    </w:p>
    <w:tbl>
      <w:tblPr>
        <w:tblStyle w:val="a3"/>
        <w:tblW w:w="0" w:type="auto"/>
        <w:tblLook w:val="04A0"/>
      </w:tblPr>
      <w:tblGrid>
        <w:gridCol w:w="2249"/>
        <w:gridCol w:w="2648"/>
        <w:gridCol w:w="2332"/>
        <w:gridCol w:w="2342"/>
      </w:tblGrid>
      <w:tr w:rsidR="00C00965" w:rsidTr="00406821">
        <w:tc>
          <w:tcPr>
            <w:tcW w:w="2249" w:type="dxa"/>
          </w:tcPr>
          <w:p w:rsidR="00C00965" w:rsidRDefault="00C00965" w:rsidP="00C3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48" w:type="dxa"/>
          </w:tcPr>
          <w:p w:rsidR="00C00965" w:rsidRDefault="00C00965" w:rsidP="00C3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32" w:type="dxa"/>
          </w:tcPr>
          <w:p w:rsidR="00C00965" w:rsidRDefault="00C00965" w:rsidP="00C3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342" w:type="dxa"/>
          </w:tcPr>
          <w:p w:rsidR="00C00965" w:rsidRDefault="00C00965" w:rsidP="00C3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00965" w:rsidTr="00406821">
        <w:tc>
          <w:tcPr>
            <w:tcW w:w="2249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ремонту</w:t>
            </w:r>
          </w:p>
        </w:tc>
        <w:tc>
          <w:tcPr>
            <w:tcW w:w="233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C00965" w:rsidTr="00406821">
        <w:tc>
          <w:tcPr>
            <w:tcW w:w="2249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8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33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C00965" w:rsidTr="00406821">
        <w:tc>
          <w:tcPr>
            <w:tcW w:w="2249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8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по закупкам</w:t>
            </w:r>
          </w:p>
        </w:tc>
        <w:tc>
          <w:tcPr>
            <w:tcW w:w="233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C00965" w:rsidTr="00406821">
        <w:tc>
          <w:tcPr>
            <w:tcW w:w="2249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8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33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C00965" w:rsidTr="00406821">
        <w:tc>
          <w:tcPr>
            <w:tcW w:w="2249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8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3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C00965" w:rsidTr="00406821">
        <w:tc>
          <w:tcPr>
            <w:tcW w:w="2249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8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Инженер-конструктор</w:t>
            </w:r>
          </w:p>
        </w:tc>
        <w:tc>
          <w:tcPr>
            <w:tcW w:w="233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C00965" w:rsidTr="00406821">
        <w:tc>
          <w:tcPr>
            <w:tcW w:w="2249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48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контрактной службой</w:t>
            </w:r>
          </w:p>
        </w:tc>
        <w:tc>
          <w:tcPr>
            <w:tcW w:w="233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C00965" w:rsidTr="00406821">
        <w:tc>
          <w:tcPr>
            <w:tcW w:w="2249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48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Юристконсульт</w:t>
            </w:r>
            <w:proofErr w:type="spellEnd"/>
          </w:p>
        </w:tc>
        <w:tc>
          <w:tcPr>
            <w:tcW w:w="233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C00965" w:rsidTr="00406821">
        <w:tc>
          <w:tcPr>
            <w:tcW w:w="2249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48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</w:t>
            </w:r>
          </w:p>
        </w:tc>
        <w:tc>
          <w:tcPr>
            <w:tcW w:w="233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C00965" w:rsidTr="00406821">
        <w:tc>
          <w:tcPr>
            <w:tcW w:w="2249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48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Кассир-операционист</w:t>
            </w:r>
            <w:proofErr w:type="spellEnd"/>
          </w:p>
        </w:tc>
        <w:tc>
          <w:tcPr>
            <w:tcW w:w="233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C00965" w:rsidTr="00406821">
        <w:tc>
          <w:tcPr>
            <w:tcW w:w="2249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48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по персоналу</w:t>
            </w:r>
          </w:p>
        </w:tc>
        <w:tc>
          <w:tcPr>
            <w:tcW w:w="233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C00965" w:rsidTr="00406821">
        <w:tc>
          <w:tcPr>
            <w:tcW w:w="2249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48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  <w:tc>
          <w:tcPr>
            <w:tcW w:w="233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C00965" w:rsidTr="00406821">
        <w:tc>
          <w:tcPr>
            <w:tcW w:w="2249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48" w:type="dxa"/>
          </w:tcPr>
          <w:p w:rsidR="00C00965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 по договорной и претензионной работе</w:t>
            </w:r>
          </w:p>
        </w:tc>
        <w:tc>
          <w:tcPr>
            <w:tcW w:w="2332" w:type="dxa"/>
          </w:tcPr>
          <w:p w:rsidR="00C00965" w:rsidRDefault="0002616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2" w:type="dxa"/>
          </w:tcPr>
          <w:p w:rsidR="00C00965" w:rsidRDefault="0002616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вакантная</w:t>
            </w:r>
          </w:p>
        </w:tc>
      </w:tr>
      <w:tr w:rsidR="00C00965" w:rsidTr="00406821">
        <w:tc>
          <w:tcPr>
            <w:tcW w:w="2249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48" w:type="dxa"/>
          </w:tcPr>
          <w:p w:rsidR="00C00965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охране труда</w:t>
            </w:r>
          </w:p>
        </w:tc>
        <w:tc>
          <w:tcPr>
            <w:tcW w:w="2332" w:type="dxa"/>
          </w:tcPr>
          <w:p w:rsidR="00C00965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C00965" w:rsidRDefault="0002616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вакантная</w:t>
            </w:r>
          </w:p>
        </w:tc>
      </w:tr>
      <w:tr w:rsidR="00C00965" w:rsidTr="00406821">
        <w:tc>
          <w:tcPr>
            <w:tcW w:w="2249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48" w:type="dxa"/>
          </w:tcPr>
          <w:p w:rsidR="00C00965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компьютерному обслуживанию здания</w:t>
            </w:r>
          </w:p>
        </w:tc>
        <w:tc>
          <w:tcPr>
            <w:tcW w:w="2332" w:type="dxa"/>
          </w:tcPr>
          <w:p w:rsidR="00C00965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C00965" w:rsidTr="00406821">
        <w:tc>
          <w:tcPr>
            <w:tcW w:w="2249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48" w:type="dxa"/>
          </w:tcPr>
          <w:p w:rsidR="00C00965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Инженер-программист</w:t>
            </w:r>
          </w:p>
        </w:tc>
        <w:tc>
          <w:tcPr>
            <w:tcW w:w="2332" w:type="dxa"/>
          </w:tcPr>
          <w:p w:rsidR="00C00965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C00965" w:rsidTr="00406821">
        <w:tc>
          <w:tcPr>
            <w:tcW w:w="2249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48" w:type="dxa"/>
          </w:tcPr>
          <w:p w:rsidR="00C00965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lastRenderedPageBreak/>
              <w:t>складом</w:t>
            </w:r>
          </w:p>
        </w:tc>
        <w:tc>
          <w:tcPr>
            <w:tcW w:w="2332" w:type="dxa"/>
          </w:tcPr>
          <w:p w:rsidR="00C00965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4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C00965" w:rsidTr="00406821">
        <w:tc>
          <w:tcPr>
            <w:tcW w:w="2249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648" w:type="dxa"/>
          </w:tcPr>
          <w:p w:rsidR="00C00965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332" w:type="dxa"/>
          </w:tcPr>
          <w:p w:rsidR="00C00965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C00965" w:rsidTr="00406821">
        <w:tc>
          <w:tcPr>
            <w:tcW w:w="2249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48" w:type="dxa"/>
          </w:tcPr>
          <w:p w:rsidR="00C00965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складского учета и материальных запасов</w:t>
            </w:r>
          </w:p>
        </w:tc>
        <w:tc>
          <w:tcPr>
            <w:tcW w:w="2332" w:type="dxa"/>
          </w:tcPr>
          <w:p w:rsidR="00C00965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C00965" w:rsidTr="00406821">
        <w:tc>
          <w:tcPr>
            <w:tcW w:w="2249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48" w:type="dxa"/>
          </w:tcPr>
          <w:p w:rsidR="00C00965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Экспедитор</w:t>
            </w:r>
          </w:p>
        </w:tc>
        <w:tc>
          <w:tcPr>
            <w:tcW w:w="2332" w:type="dxa"/>
          </w:tcPr>
          <w:p w:rsidR="00C00965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C00965" w:rsidTr="00406821">
        <w:tc>
          <w:tcPr>
            <w:tcW w:w="2249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48" w:type="dxa"/>
          </w:tcPr>
          <w:p w:rsidR="00C00965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канцелярией</w:t>
            </w:r>
          </w:p>
        </w:tc>
        <w:tc>
          <w:tcPr>
            <w:tcW w:w="2332" w:type="dxa"/>
          </w:tcPr>
          <w:p w:rsidR="00C00965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C00965" w:rsidTr="00406821">
        <w:tc>
          <w:tcPr>
            <w:tcW w:w="2249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48" w:type="dxa"/>
          </w:tcPr>
          <w:p w:rsidR="00C00965" w:rsidRDefault="00406821" w:rsidP="00B028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2332" w:type="dxa"/>
          </w:tcPr>
          <w:p w:rsidR="00C00965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C00965" w:rsidTr="00406821">
        <w:tc>
          <w:tcPr>
            <w:tcW w:w="2249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48" w:type="dxa"/>
          </w:tcPr>
          <w:p w:rsidR="00C00965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научно-технической</w:t>
            </w:r>
            <w:r w:rsidR="00B772DD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2332" w:type="dxa"/>
          </w:tcPr>
          <w:p w:rsidR="00C00965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C00965" w:rsidRDefault="00C00965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406821" w:rsidTr="00406821">
        <w:tc>
          <w:tcPr>
            <w:tcW w:w="2249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48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защите информации</w:t>
            </w:r>
          </w:p>
        </w:tc>
        <w:tc>
          <w:tcPr>
            <w:tcW w:w="2332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406821" w:rsidTr="00406821">
        <w:tc>
          <w:tcPr>
            <w:tcW w:w="2249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48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пожарной безопасности</w:t>
            </w:r>
          </w:p>
        </w:tc>
        <w:tc>
          <w:tcPr>
            <w:tcW w:w="2332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406821" w:rsidRDefault="0002616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вакантная</w:t>
            </w:r>
          </w:p>
        </w:tc>
      </w:tr>
      <w:tr w:rsidR="00406821" w:rsidTr="00406821">
        <w:trPr>
          <w:trHeight w:val="1124"/>
        </w:trPr>
        <w:tc>
          <w:tcPr>
            <w:tcW w:w="2249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48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связям с общественностью</w:t>
            </w:r>
          </w:p>
        </w:tc>
        <w:tc>
          <w:tcPr>
            <w:tcW w:w="2332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406821" w:rsidTr="00406821">
        <w:tc>
          <w:tcPr>
            <w:tcW w:w="2249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48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лабораторией</w:t>
            </w:r>
          </w:p>
        </w:tc>
        <w:tc>
          <w:tcPr>
            <w:tcW w:w="2332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2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0965" w:rsidRDefault="00C00965" w:rsidP="00B028EB">
      <w:pPr>
        <w:jc w:val="center"/>
        <w:rPr>
          <w:sz w:val="28"/>
          <w:szCs w:val="28"/>
        </w:rPr>
      </w:pPr>
    </w:p>
    <w:p w:rsidR="00406821" w:rsidRPr="00406821" w:rsidRDefault="00406821" w:rsidP="00B028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Административно управленческий персонал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06821" w:rsidTr="00406821">
        <w:tc>
          <w:tcPr>
            <w:tcW w:w="2392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2393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406821" w:rsidTr="00406821">
        <w:tc>
          <w:tcPr>
            <w:tcW w:w="2392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406821" w:rsidTr="00406821">
        <w:tc>
          <w:tcPr>
            <w:tcW w:w="2392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393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406821" w:rsidTr="00406821">
        <w:tc>
          <w:tcPr>
            <w:tcW w:w="2392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</w:t>
            </w:r>
          </w:p>
        </w:tc>
        <w:tc>
          <w:tcPr>
            <w:tcW w:w="2393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6821" w:rsidRDefault="00406821" w:rsidP="00B028EB">
      <w:pPr>
        <w:jc w:val="center"/>
        <w:rPr>
          <w:sz w:val="28"/>
          <w:szCs w:val="28"/>
        </w:rPr>
      </w:pPr>
    </w:p>
    <w:p w:rsidR="00406821" w:rsidRDefault="00406821" w:rsidP="00B02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Вспомогательный персонал</w:t>
      </w:r>
    </w:p>
    <w:tbl>
      <w:tblPr>
        <w:tblStyle w:val="a3"/>
        <w:tblW w:w="0" w:type="auto"/>
        <w:tblLook w:val="04A0"/>
      </w:tblPr>
      <w:tblGrid>
        <w:gridCol w:w="2198"/>
        <w:gridCol w:w="2880"/>
        <w:gridCol w:w="2199"/>
        <w:gridCol w:w="2294"/>
      </w:tblGrid>
      <w:tr w:rsidR="00406821" w:rsidTr="00406821">
        <w:tc>
          <w:tcPr>
            <w:tcW w:w="2392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93" w:type="dxa"/>
          </w:tcPr>
          <w:p w:rsidR="00406821" w:rsidRDefault="00B772D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 - программист</w:t>
            </w:r>
          </w:p>
        </w:tc>
        <w:tc>
          <w:tcPr>
            <w:tcW w:w="2393" w:type="dxa"/>
          </w:tcPr>
          <w:p w:rsidR="00406821" w:rsidRDefault="00B772D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406821" w:rsidTr="00406821">
        <w:tc>
          <w:tcPr>
            <w:tcW w:w="2392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06821" w:rsidRDefault="00B772D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</w:t>
            </w:r>
          </w:p>
        </w:tc>
        <w:tc>
          <w:tcPr>
            <w:tcW w:w="2393" w:type="dxa"/>
          </w:tcPr>
          <w:p w:rsidR="00406821" w:rsidRDefault="00B772D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406821" w:rsidTr="00406821">
        <w:tc>
          <w:tcPr>
            <w:tcW w:w="2392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06821" w:rsidRDefault="00B772D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</w:t>
            </w:r>
          </w:p>
        </w:tc>
        <w:tc>
          <w:tcPr>
            <w:tcW w:w="2393" w:type="dxa"/>
          </w:tcPr>
          <w:p w:rsidR="00406821" w:rsidRDefault="00B772D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406821" w:rsidTr="00406821">
        <w:tc>
          <w:tcPr>
            <w:tcW w:w="2392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06821" w:rsidRDefault="00B772D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393" w:type="dxa"/>
          </w:tcPr>
          <w:p w:rsidR="00406821" w:rsidRDefault="00B772D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406821" w:rsidTr="00406821">
        <w:tc>
          <w:tcPr>
            <w:tcW w:w="2392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06821" w:rsidRDefault="00B772D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Слесарь-сантехник</w:t>
            </w:r>
          </w:p>
        </w:tc>
        <w:tc>
          <w:tcPr>
            <w:tcW w:w="2393" w:type="dxa"/>
          </w:tcPr>
          <w:p w:rsidR="00406821" w:rsidRDefault="00B772D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406821" w:rsidTr="00406821">
        <w:tc>
          <w:tcPr>
            <w:tcW w:w="2392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06821" w:rsidRDefault="00B772D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Электромонтер по обслуживанию электрооборудования</w:t>
            </w:r>
          </w:p>
        </w:tc>
        <w:tc>
          <w:tcPr>
            <w:tcW w:w="2393" w:type="dxa"/>
          </w:tcPr>
          <w:p w:rsidR="00406821" w:rsidRDefault="00B772D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06821" w:rsidRDefault="0002616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вакантная</w:t>
            </w:r>
          </w:p>
        </w:tc>
      </w:tr>
      <w:tr w:rsidR="00406821" w:rsidTr="00406821">
        <w:tc>
          <w:tcPr>
            <w:tcW w:w="2392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06821" w:rsidRDefault="00B772D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помещения</w:t>
            </w:r>
          </w:p>
        </w:tc>
        <w:tc>
          <w:tcPr>
            <w:tcW w:w="2393" w:type="dxa"/>
          </w:tcPr>
          <w:p w:rsidR="00406821" w:rsidRDefault="00B772D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406821" w:rsidTr="00406821">
        <w:tc>
          <w:tcPr>
            <w:tcW w:w="2392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06821" w:rsidRDefault="00B772D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территории</w:t>
            </w:r>
          </w:p>
        </w:tc>
        <w:tc>
          <w:tcPr>
            <w:tcW w:w="2393" w:type="dxa"/>
          </w:tcPr>
          <w:p w:rsidR="00406821" w:rsidRDefault="00B772D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406821" w:rsidTr="00406821">
        <w:tc>
          <w:tcPr>
            <w:tcW w:w="2392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406821" w:rsidRDefault="00B772D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</w:t>
            </w:r>
            <w:r w:rsidR="00526F7E">
              <w:rPr>
                <w:sz w:val="28"/>
                <w:szCs w:val="28"/>
              </w:rPr>
              <w:t>лексному обслуживанию здания</w:t>
            </w:r>
          </w:p>
        </w:tc>
        <w:tc>
          <w:tcPr>
            <w:tcW w:w="2393" w:type="dxa"/>
          </w:tcPr>
          <w:p w:rsidR="00406821" w:rsidRDefault="00B772D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</w:p>
        </w:tc>
      </w:tr>
      <w:tr w:rsidR="00406821" w:rsidTr="00406821">
        <w:tc>
          <w:tcPr>
            <w:tcW w:w="2392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06821" w:rsidRDefault="00B772D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 по ремонту</w:t>
            </w:r>
          </w:p>
        </w:tc>
        <w:tc>
          <w:tcPr>
            <w:tcW w:w="2393" w:type="dxa"/>
          </w:tcPr>
          <w:p w:rsidR="00406821" w:rsidRDefault="00B772DD" w:rsidP="00B0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06821" w:rsidRDefault="00406821" w:rsidP="00B028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6821" w:rsidRPr="00406821" w:rsidRDefault="00406821" w:rsidP="00B028EB">
      <w:pPr>
        <w:jc w:val="center"/>
        <w:rPr>
          <w:sz w:val="28"/>
          <w:szCs w:val="28"/>
        </w:rPr>
      </w:pPr>
    </w:p>
    <w:sectPr w:rsidR="00406821" w:rsidRPr="00406821" w:rsidSect="00DD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8EB"/>
    <w:rsid w:val="0002616D"/>
    <w:rsid w:val="00075EB1"/>
    <w:rsid w:val="00406821"/>
    <w:rsid w:val="00526F7E"/>
    <w:rsid w:val="00797B7E"/>
    <w:rsid w:val="00B028EB"/>
    <w:rsid w:val="00B772DD"/>
    <w:rsid w:val="00C00965"/>
    <w:rsid w:val="00C76DF0"/>
    <w:rsid w:val="00D30445"/>
    <w:rsid w:val="00DD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Щурова</cp:lastModifiedBy>
  <cp:revision>6</cp:revision>
  <dcterms:created xsi:type="dcterms:W3CDTF">2015-05-27T10:38:00Z</dcterms:created>
  <dcterms:modified xsi:type="dcterms:W3CDTF">2015-05-28T10:17:00Z</dcterms:modified>
</cp:coreProperties>
</file>